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0CB5F" w14:textId="1CC346A8" w:rsidR="009E5530" w:rsidRPr="009E5530" w:rsidRDefault="009E5530" w:rsidP="009E5530">
      <w:pPr>
        <w:widowControl w:val="0"/>
        <w:spacing w:before="737" w:after="0" w:line="240" w:lineRule="auto"/>
        <w:ind w:right="2143"/>
        <w:jc w:val="right"/>
        <w:rPr>
          <w:rFonts w:ascii="Times New Roman" w:eastAsia="Times New Roman" w:hAnsi="Times New Roman" w:cs="Times New Roman"/>
          <w:color w:val="CD5967"/>
          <w:kern w:val="0"/>
          <w:sz w:val="30"/>
          <w:szCs w:val="30"/>
          <w:lang w:eastAsia="it-IT"/>
          <w14:ligatures w14:val="none"/>
        </w:rPr>
      </w:pPr>
      <w:r w:rsidRPr="009E5530">
        <w:rPr>
          <w:rFonts w:ascii="Arial" w:eastAsia="Arial" w:hAnsi="Arial" w:cs="Arial"/>
          <w:noProof/>
          <w:kern w:val="0"/>
          <w:lang w:eastAsia="it-IT"/>
          <w14:ligatures w14:val="none"/>
        </w:rPr>
        <w:drawing>
          <wp:anchor distT="19050" distB="19050" distL="19050" distR="19050" simplePos="0" relativeHeight="251659264" behindDoc="0" locked="0" layoutInCell="1" allowOverlap="1" wp14:anchorId="2E5FA462" wp14:editId="0A7A643E">
            <wp:simplePos x="0" y="0"/>
            <wp:positionH relativeFrom="margin">
              <wp:align>right</wp:align>
            </wp:positionH>
            <wp:positionV relativeFrom="paragraph">
              <wp:posOffset>95250</wp:posOffset>
            </wp:positionV>
            <wp:extent cx="1009650" cy="1009650"/>
            <wp:effectExtent l="0" t="0" r="0" b="0"/>
            <wp:wrapSquare wrapText="left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5530">
        <w:rPr>
          <w:rFonts w:ascii="Times New Roman" w:eastAsia="Times New Roman" w:hAnsi="Times New Roman" w:cs="Times New Roman"/>
          <w:color w:val="CD5967"/>
          <w:kern w:val="0"/>
          <w:sz w:val="30"/>
          <w:szCs w:val="30"/>
          <w:lang w:eastAsia="it-IT"/>
          <w14:ligatures w14:val="none"/>
        </w:rPr>
        <w:t xml:space="preserve">Università Politecnica delle Marche </w:t>
      </w:r>
    </w:p>
    <w:p w14:paraId="327B40A4" w14:textId="77777777" w:rsidR="009E5530" w:rsidRDefault="009E5530" w:rsidP="009E5530">
      <w:pPr>
        <w:widowControl w:val="0"/>
        <w:spacing w:before="262" w:after="0" w:line="240" w:lineRule="auto"/>
        <w:ind w:left="464"/>
        <w:rPr>
          <w:rFonts w:ascii="Times New Roman" w:eastAsia="Times New Roman" w:hAnsi="Times New Roman" w:cs="Times New Roman"/>
          <w:color w:val="CD0000"/>
          <w:kern w:val="0"/>
          <w:sz w:val="28"/>
          <w:szCs w:val="28"/>
          <w:lang w:eastAsia="it-IT"/>
          <w14:ligatures w14:val="none"/>
        </w:rPr>
      </w:pPr>
    </w:p>
    <w:p w14:paraId="1D56B74F" w14:textId="628C1129" w:rsidR="009E5530" w:rsidRPr="009E5530" w:rsidRDefault="009E5530" w:rsidP="009E5530">
      <w:pPr>
        <w:widowControl w:val="0"/>
        <w:spacing w:before="262" w:after="0" w:line="240" w:lineRule="auto"/>
        <w:ind w:left="464"/>
        <w:rPr>
          <w:rFonts w:ascii="Times New Roman" w:eastAsia="Times New Roman" w:hAnsi="Times New Roman" w:cs="Times New Roman"/>
          <w:color w:val="CD5967"/>
          <w:kern w:val="0"/>
          <w:sz w:val="30"/>
          <w:szCs w:val="30"/>
          <w:lang w:eastAsia="it-IT"/>
          <w14:ligatures w14:val="none"/>
        </w:rPr>
      </w:pPr>
      <w:r w:rsidRPr="009E5530">
        <w:rPr>
          <w:rFonts w:ascii="Times New Roman" w:eastAsia="Times New Roman" w:hAnsi="Times New Roman" w:cs="Times New Roman"/>
          <w:color w:val="CD5967"/>
          <w:kern w:val="0"/>
          <w:sz w:val="30"/>
          <w:szCs w:val="30"/>
          <w:lang w:eastAsia="it-IT"/>
          <w14:ligatures w14:val="none"/>
        </w:rPr>
        <w:t xml:space="preserve">Facoltà di Medicina e Chirurgia </w:t>
      </w:r>
    </w:p>
    <w:p w14:paraId="22C3033B" w14:textId="77777777" w:rsidR="009E5530" w:rsidRPr="009E5530" w:rsidRDefault="009E5530" w:rsidP="009E5530">
      <w:pPr>
        <w:widowControl w:val="0"/>
        <w:spacing w:after="0" w:line="228" w:lineRule="auto"/>
        <w:ind w:left="465" w:right="1707" w:firstLine="3"/>
        <w:rPr>
          <w:rFonts w:ascii="Times New Roman" w:eastAsia="Times New Roman" w:hAnsi="Times New Roman" w:cs="Times New Roman"/>
          <w:color w:val="CD5967"/>
          <w:kern w:val="0"/>
          <w:sz w:val="30"/>
          <w:szCs w:val="30"/>
          <w:lang w:eastAsia="it-IT"/>
          <w14:ligatures w14:val="none"/>
        </w:rPr>
      </w:pPr>
      <w:r w:rsidRPr="009E5530">
        <w:rPr>
          <w:rFonts w:ascii="Times New Roman" w:eastAsia="Times New Roman" w:hAnsi="Times New Roman" w:cs="Times New Roman"/>
          <w:color w:val="CD5967"/>
          <w:kern w:val="0"/>
          <w:sz w:val="30"/>
          <w:szCs w:val="30"/>
          <w:lang w:eastAsia="it-IT"/>
          <w14:ligatures w14:val="none"/>
        </w:rPr>
        <w:t xml:space="preserve">Corso di Laurea triennale in Tecniche di Fisiopatologia Cardiocircolatoria e Perfusione Cardiovascolare </w:t>
      </w:r>
    </w:p>
    <w:p w14:paraId="4B25C103" w14:textId="77777777" w:rsidR="00C45AB5" w:rsidRDefault="00C45AB5" w:rsidP="009E5530">
      <w:pPr>
        <w:rPr>
          <w:rFonts w:ascii="Times New Roman" w:eastAsia="Times New Roman" w:hAnsi="Times New Roman" w:cs="Times New Roman"/>
          <w:color w:val="CD5967"/>
          <w:kern w:val="0"/>
          <w:sz w:val="30"/>
          <w:szCs w:val="30"/>
          <w:lang w:eastAsia="it-IT"/>
          <w14:ligatures w14:val="none"/>
        </w:rPr>
      </w:pPr>
    </w:p>
    <w:p w14:paraId="4197984D" w14:textId="3D7EFB68" w:rsidR="009E5530" w:rsidRDefault="009E5530" w:rsidP="009E5530">
      <w:pP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>Oggetto: Modalità di selezione partecipanti viaggio d’istruzione</w:t>
      </w:r>
    </w:p>
    <w:p w14:paraId="7A79457B" w14:textId="77777777" w:rsidR="009E5530" w:rsidRDefault="009E5530" w:rsidP="009E5530">
      <w:pP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</w:pPr>
    </w:p>
    <w:p w14:paraId="4C5AF61B" w14:textId="57D009B5" w:rsidR="009E5530" w:rsidRDefault="009E5530" w:rsidP="009E5530">
      <w:pPr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 xml:space="preserve">In merito al viaggio di istruzione, programmato per il 21/05/2026 presso l’azienda </w:t>
      </w:r>
      <w:proofErr w:type="spellStart"/>
      <w: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>Spectrum</w:t>
      </w:r>
      <w:proofErr w:type="spellEnd"/>
      <w: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>Medical</w:t>
      </w:r>
      <w:proofErr w:type="spellEnd"/>
      <w: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="00410263"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>Srl</w:t>
      </w:r>
      <w:proofErr w:type="spellEnd"/>
      <w:r w:rsidR="00410263"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>di Mirandola (MO), verrà osservato il seguente criterio di selezione per la partecipazione degli studenti:</w:t>
      </w:r>
    </w:p>
    <w:p w14:paraId="2A27A189" w14:textId="77777777" w:rsidR="00410263" w:rsidRDefault="00410263" w:rsidP="009E5530">
      <w:pPr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</w:pPr>
    </w:p>
    <w:p w14:paraId="69EA88FE" w14:textId="234CB368" w:rsidR="009E5530" w:rsidRPr="009E5530" w:rsidRDefault="009E5530" w:rsidP="009E5530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 xml:space="preserve">Regolare iscrizione al I o II anno del </w:t>
      </w:r>
      <w:proofErr w:type="spellStart"/>
      <w: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>CdS</w:t>
      </w:r>
      <w:proofErr w:type="spellEnd"/>
      <w: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 xml:space="preserve"> in Tecniche di fisiopatologia cardiocircolatoria e perfusione cardiovascolare</w:t>
      </w:r>
    </w:p>
    <w:p w14:paraId="6307029B" w14:textId="77777777" w:rsidR="009E5530" w:rsidRDefault="009E5530" w:rsidP="009E5530">
      <w:pPr>
        <w:rPr>
          <w:rFonts w:ascii="Times New Roman" w:eastAsia="Times New Roman" w:hAnsi="Times New Roman" w:cs="Times New Roman"/>
          <w:color w:val="CD5967"/>
          <w:kern w:val="0"/>
          <w:sz w:val="30"/>
          <w:szCs w:val="30"/>
          <w:lang w:eastAsia="it-IT"/>
          <w14:ligatures w14:val="none"/>
        </w:rPr>
      </w:pPr>
    </w:p>
    <w:p w14:paraId="41B12344" w14:textId="77777777" w:rsidR="009E5530" w:rsidRDefault="009E5530" w:rsidP="009E5530">
      <w:pPr>
        <w:rPr>
          <w:rFonts w:ascii="Times New Roman" w:eastAsia="Times New Roman" w:hAnsi="Times New Roman" w:cs="Times New Roman"/>
          <w:color w:val="CD5967"/>
          <w:kern w:val="0"/>
          <w:sz w:val="30"/>
          <w:szCs w:val="30"/>
          <w:lang w:eastAsia="it-IT"/>
          <w14:ligatures w14:val="none"/>
        </w:rPr>
      </w:pPr>
    </w:p>
    <w:p w14:paraId="5C32CF5F" w14:textId="77777777" w:rsidR="009E5530" w:rsidRDefault="009E5530" w:rsidP="009E5530">
      <w:pPr>
        <w:rPr>
          <w:rFonts w:ascii="Times New Roman" w:eastAsia="Times New Roman" w:hAnsi="Times New Roman" w:cs="Times New Roman"/>
          <w:color w:val="CD5967"/>
          <w:kern w:val="0"/>
          <w:sz w:val="30"/>
          <w:szCs w:val="30"/>
          <w:lang w:eastAsia="it-IT"/>
          <w14:ligatures w14:val="none"/>
        </w:rPr>
      </w:pPr>
    </w:p>
    <w:p w14:paraId="55F62285" w14:textId="77777777" w:rsidR="009E5530" w:rsidRDefault="009E5530" w:rsidP="009E5530">
      <w:pPr>
        <w:rPr>
          <w:rFonts w:ascii="Times New Roman" w:eastAsia="Times New Roman" w:hAnsi="Times New Roman" w:cs="Times New Roman"/>
          <w:color w:val="CD5967"/>
          <w:kern w:val="0"/>
          <w:sz w:val="30"/>
          <w:szCs w:val="30"/>
          <w:lang w:eastAsia="it-IT"/>
          <w14:ligatures w14:val="none"/>
        </w:rPr>
      </w:pPr>
    </w:p>
    <w:p w14:paraId="699E2C54" w14:textId="6193B039" w:rsidR="009E5530" w:rsidRDefault="009E5530" w:rsidP="009E5530">
      <w:pP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>Ancona, 08/04/26</w:t>
      </w:r>
    </w:p>
    <w:p w14:paraId="168755D2" w14:textId="77777777" w:rsidR="009E5530" w:rsidRDefault="009E5530" w:rsidP="009E5530">
      <w:pP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 xml:space="preserve">                                                                                         </w:t>
      </w:r>
    </w:p>
    <w:p w14:paraId="0E963ABA" w14:textId="40CEA87F" w:rsidR="009E5530" w:rsidRDefault="009E5530" w:rsidP="009E5530">
      <w:pP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 xml:space="preserve">                                                                                            Direttore ADP</w:t>
      </w:r>
    </w:p>
    <w:p w14:paraId="15EEE1A9" w14:textId="3C60E2F0" w:rsidR="009E5530" w:rsidRDefault="009E5530" w:rsidP="009E5530">
      <w:pP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 xml:space="preserve">                                                                                 Dott.ssa Francesca Mazzocca</w:t>
      </w:r>
    </w:p>
    <w:p w14:paraId="29C30135" w14:textId="2DFEEC5F" w:rsidR="009E5530" w:rsidRPr="009E5530" w:rsidRDefault="009E5530" w:rsidP="009E5530">
      <w:pP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it-IT"/>
          <w14:ligatures w14:val="none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642A8B59" wp14:editId="58784E87">
            <wp:extent cx="1876425" cy="55245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25036" t="38427" r="17430" b="48583"/>
                    <a:stretch>
                      <a:fillRect/>
                    </a:stretch>
                  </pic:blipFill>
                  <pic:spPr>
                    <a:xfrm>
                      <a:off x="0" y="0"/>
                      <a:ext cx="1876540" cy="5524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E5530" w:rsidRPr="009E55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F91"/>
    <w:multiLevelType w:val="multilevel"/>
    <w:tmpl w:val="6504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87DDC"/>
    <w:multiLevelType w:val="multilevel"/>
    <w:tmpl w:val="4376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15C7D"/>
    <w:multiLevelType w:val="multilevel"/>
    <w:tmpl w:val="CFCE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95F6D"/>
    <w:multiLevelType w:val="multilevel"/>
    <w:tmpl w:val="4692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665BD6"/>
    <w:multiLevelType w:val="hybridMultilevel"/>
    <w:tmpl w:val="B9765650"/>
    <w:lvl w:ilvl="0" w:tplc="47249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E13ED"/>
    <w:multiLevelType w:val="multilevel"/>
    <w:tmpl w:val="4510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A0948"/>
    <w:multiLevelType w:val="multilevel"/>
    <w:tmpl w:val="6E4C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C00F76"/>
    <w:multiLevelType w:val="multilevel"/>
    <w:tmpl w:val="93A2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F13812"/>
    <w:multiLevelType w:val="multilevel"/>
    <w:tmpl w:val="7898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8674788">
    <w:abstractNumId w:val="8"/>
  </w:num>
  <w:num w:numId="2" w16cid:durableId="1164736723">
    <w:abstractNumId w:val="5"/>
  </w:num>
  <w:num w:numId="3" w16cid:durableId="1163205209">
    <w:abstractNumId w:val="1"/>
  </w:num>
  <w:num w:numId="4" w16cid:durableId="253638374">
    <w:abstractNumId w:val="0"/>
  </w:num>
  <w:num w:numId="5" w16cid:durableId="658726481">
    <w:abstractNumId w:val="6"/>
  </w:num>
  <w:num w:numId="6" w16cid:durableId="763650766">
    <w:abstractNumId w:val="2"/>
  </w:num>
  <w:num w:numId="7" w16cid:durableId="1846048761">
    <w:abstractNumId w:val="3"/>
  </w:num>
  <w:num w:numId="8" w16cid:durableId="2138790405">
    <w:abstractNumId w:val="7"/>
  </w:num>
  <w:num w:numId="9" w16cid:durableId="2127264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08"/>
    <w:rsid w:val="00002CE0"/>
    <w:rsid w:val="00276F56"/>
    <w:rsid w:val="002B0337"/>
    <w:rsid w:val="003C0808"/>
    <w:rsid w:val="00410263"/>
    <w:rsid w:val="005B1D16"/>
    <w:rsid w:val="009E5530"/>
    <w:rsid w:val="00B07F82"/>
    <w:rsid w:val="00C45AB5"/>
    <w:rsid w:val="00C9781E"/>
    <w:rsid w:val="00EE2F34"/>
    <w:rsid w:val="00F761A2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D591B"/>
  <w15:chartTrackingRefBased/>
  <w15:docId w15:val="{D427F293-459A-4B4C-A930-24688311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C0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0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0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0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0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0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0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0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0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0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0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0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08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08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08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08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08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08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0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0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0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0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0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08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08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08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0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08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08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9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Mazzocca</dc:creator>
  <cp:keywords/>
  <dc:description/>
  <cp:lastModifiedBy>Francesca Mazzocca</cp:lastModifiedBy>
  <cp:revision>2</cp:revision>
  <dcterms:created xsi:type="dcterms:W3CDTF">2026-04-08T10:24:00Z</dcterms:created>
  <dcterms:modified xsi:type="dcterms:W3CDTF">2026-04-08T10:24:00Z</dcterms:modified>
</cp:coreProperties>
</file>